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7380"/>
        <w:gridCol w:w="3420"/>
      </w:tblGrid>
      <w:tr w:rsidR="00880783" w:rsidRPr="00AA4794" w14:paraId="3E11FF7D" w14:textId="77777777" w:rsidTr="006B6B13">
        <w:trPr>
          <w:cnfStyle w:val="100000000000" w:firstRow="1" w:lastRow="0" w:firstColumn="0" w:lastColumn="0" w:oddVBand="0" w:evenVBand="0" w:oddHBand="0" w:evenHBand="0" w:firstRowFirstColumn="0" w:firstRowLastColumn="0" w:lastRowFirstColumn="0" w:lastRowLastColumn="0"/>
          <w:trHeight w:hRule="exact" w:val="14220"/>
        </w:trPr>
        <w:tc>
          <w:tcPr>
            <w:tcW w:w="7380" w:type="dxa"/>
            <w:tcMar>
              <w:right w:w="288" w:type="dxa"/>
            </w:tcMar>
          </w:tcPr>
          <w:p w14:paraId="4A3AEB69" w14:textId="77777777" w:rsidR="005C61E4" w:rsidRPr="00AA4794" w:rsidRDefault="00066D18" w:rsidP="005C61E4">
            <w:pPr>
              <w:spacing w:after="160" w:line="312" w:lineRule="auto"/>
            </w:pPr>
            <w:r>
              <w:rPr>
                <w:noProof/>
              </w:rPr>
              <w:drawing>
                <wp:inline distT="0" distB="0" distL="0" distR="0" wp14:anchorId="6C036191" wp14:editId="1CB4BD10">
                  <wp:extent cx="4282903" cy="1905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k-chain-2853002_960_720.jpg"/>
                          <pic:cNvPicPr/>
                        </pic:nvPicPr>
                        <pic:blipFill>
                          <a:blip r:embed="rId7"/>
                          <a:stretch>
                            <a:fillRect/>
                          </a:stretch>
                        </pic:blipFill>
                        <pic:spPr>
                          <a:xfrm>
                            <a:off x="0" y="0"/>
                            <a:ext cx="4326772" cy="1924512"/>
                          </a:xfrm>
                          <a:prstGeom prst="rect">
                            <a:avLst/>
                          </a:prstGeom>
                        </pic:spPr>
                      </pic:pic>
                    </a:graphicData>
                  </a:graphic>
                </wp:inline>
              </w:drawing>
            </w:r>
          </w:p>
          <w:p w14:paraId="5165FF66" w14:textId="358E7627" w:rsidR="005C61E4" w:rsidRPr="0080458F" w:rsidRDefault="00066D18" w:rsidP="005C61E4">
            <w:pPr>
              <w:pStyle w:val="Date"/>
              <w:rPr>
                <w:sz w:val="56"/>
                <w:szCs w:val="56"/>
              </w:rPr>
            </w:pPr>
            <w:r w:rsidRPr="0080458F">
              <w:rPr>
                <w:sz w:val="56"/>
                <w:szCs w:val="56"/>
              </w:rPr>
              <w:t>Tuesday May 8</w:t>
            </w:r>
            <w:r w:rsidRPr="00AB3050">
              <w:rPr>
                <w:sz w:val="56"/>
                <w:szCs w:val="56"/>
                <w:vertAlign w:val="superscript"/>
              </w:rPr>
              <w:t>th</w:t>
            </w:r>
            <w:r w:rsidR="00AB3050">
              <w:rPr>
                <w:sz w:val="56"/>
                <w:szCs w:val="56"/>
              </w:rPr>
              <w:t xml:space="preserve"> 7pm-8:30pm</w:t>
            </w:r>
          </w:p>
          <w:p w14:paraId="5103C73E" w14:textId="4FDBF6C3" w:rsidR="005C61E4" w:rsidRPr="00AA4794" w:rsidRDefault="00014209" w:rsidP="005C61E4">
            <w:pPr>
              <w:pStyle w:val="Title"/>
            </w:pPr>
            <w:r>
              <w:t>LEARN</w:t>
            </w:r>
            <w:r w:rsidR="00066D18">
              <w:t xml:space="preserve"> to use the city’s Crime database</w:t>
            </w:r>
          </w:p>
          <w:p w14:paraId="18FF718A" w14:textId="780D66DA" w:rsidR="005C61E4" w:rsidRPr="00AA4794" w:rsidRDefault="00066D18" w:rsidP="005C61E4">
            <w:pPr>
              <w:pStyle w:val="Heading1"/>
              <w:outlineLvl w:val="0"/>
            </w:pPr>
            <w:r>
              <w:t>Join Rose Park Neighborhood’s Workshop hosted at 7</w:t>
            </w:r>
            <w:r w:rsidRPr="00066D18">
              <w:rPr>
                <w:vertAlign w:val="superscript"/>
              </w:rPr>
              <w:t>th</w:t>
            </w:r>
            <w:r>
              <w:t xml:space="preserve"> St. Church (E7th &amp; Obispo).</w:t>
            </w:r>
          </w:p>
          <w:p w14:paraId="1AB370B6" w14:textId="383FEEAA" w:rsidR="005C61E4" w:rsidRPr="00AA4794" w:rsidRDefault="00066D18" w:rsidP="005C61E4">
            <w:pPr>
              <w:spacing w:after="160" w:line="312" w:lineRule="auto"/>
            </w:pPr>
            <w:r>
              <w:t>On hand will be Commander Eric Herzog and the Eastside LB Police Department’s criminologist. Learn to navigate the city’s new crime database. Help your organization, neighborhood or community watch monitor and reduce crime in our area.</w:t>
            </w:r>
          </w:p>
          <w:p w14:paraId="1DB18839" w14:textId="77777777" w:rsidR="00014209" w:rsidRDefault="00066D18" w:rsidP="00014209">
            <w:pPr>
              <w:spacing w:after="160" w:line="312" w:lineRule="auto"/>
              <w:jc w:val="center"/>
              <w:rPr>
                <w:sz w:val="20"/>
                <w:szCs w:val="20"/>
              </w:rPr>
            </w:pPr>
            <w:r>
              <w:rPr>
                <w:noProof/>
              </w:rPr>
              <w:drawing>
                <wp:inline distT="0" distB="0" distL="0" distR="0" wp14:anchorId="766DBFA9" wp14:editId="091E1F16">
                  <wp:extent cx="1876732" cy="136842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NAlogo.gif"/>
                          <pic:cNvPicPr/>
                        </pic:nvPicPr>
                        <pic:blipFill>
                          <a:blip r:embed="rId8"/>
                          <a:stretch>
                            <a:fillRect/>
                          </a:stretch>
                        </pic:blipFill>
                        <pic:spPr>
                          <a:xfrm>
                            <a:off x="0" y="0"/>
                            <a:ext cx="1890426" cy="1378410"/>
                          </a:xfrm>
                          <a:prstGeom prst="rect">
                            <a:avLst/>
                          </a:prstGeom>
                        </pic:spPr>
                      </pic:pic>
                    </a:graphicData>
                  </a:graphic>
                </wp:inline>
              </w:drawing>
            </w:r>
            <w:r w:rsidR="00014209" w:rsidRPr="00014209">
              <w:rPr>
                <w:bCs w:val="0"/>
                <w:sz w:val="20"/>
                <w:szCs w:val="20"/>
              </w:rPr>
              <w:t xml:space="preserve"> </w:t>
            </w:r>
            <w:bookmarkStart w:id="0" w:name="_GoBack"/>
            <w:bookmarkEnd w:id="0"/>
          </w:p>
          <w:p w14:paraId="70F7A4B8" w14:textId="058014FB" w:rsidR="00880783" w:rsidRPr="00AA4794" w:rsidRDefault="00014209" w:rsidP="00014209">
            <w:pPr>
              <w:spacing w:after="160" w:line="312" w:lineRule="auto"/>
              <w:jc w:val="center"/>
            </w:pPr>
            <w:r w:rsidRPr="00014209">
              <w:t>For over 30 years working to support the residents, business and property owners in the Rose Park Neighborhood!</w:t>
            </w:r>
          </w:p>
        </w:tc>
        <w:tc>
          <w:tcPr>
            <w:tcW w:w="3420" w:type="dxa"/>
            <w:shd w:val="clear" w:color="auto" w:fill="auto"/>
          </w:tcPr>
          <w:p w14:paraId="22210158" w14:textId="26110AEC" w:rsidR="002B4081" w:rsidRPr="002B4081" w:rsidRDefault="002B4081" w:rsidP="002B4081">
            <w:pPr>
              <w:pStyle w:val="Heading2"/>
              <w:shd w:val="clear" w:color="auto" w:fill="FF0000"/>
              <w:outlineLvl w:val="1"/>
            </w:pPr>
            <w:r w:rsidRPr="002B4081">
              <w:t xml:space="preserve">We can’t prevent what we don’t </w:t>
            </w:r>
            <w:r w:rsidR="00925532">
              <w:t>recognize</w:t>
            </w:r>
          </w:p>
          <w:p w14:paraId="61050A66" w14:textId="77777777" w:rsidR="005C61E4" w:rsidRPr="00014209" w:rsidRDefault="006B6B13" w:rsidP="005C61E4">
            <w:pPr>
              <w:pStyle w:val="Heading2"/>
              <w:outlineLvl w:val="1"/>
            </w:pPr>
            <w:sdt>
              <w:sdtPr>
                <w:alias w:val="Dividing line graphic:"/>
                <w:tag w:val="Dividing line graphic:"/>
                <w:id w:val="-909312545"/>
                <w:placeholder>
                  <w:docPart w:val="D505DD810F3B4B409E3F174DF57BC892"/>
                </w:placeholder>
                <w:temporary/>
                <w:showingPlcHdr/>
                <w15:appearance w15:val="hidden"/>
                <w:text/>
              </w:sdtPr>
              <w:sdtEndPr/>
              <w:sdtContent>
                <w:r w:rsidR="005C61E4" w:rsidRPr="00014209">
                  <w:t>────</w:t>
                </w:r>
              </w:sdtContent>
            </w:sdt>
          </w:p>
          <w:p w14:paraId="196CCE43" w14:textId="11B687BF" w:rsidR="005C61E4" w:rsidRPr="00014209" w:rsidRDefault="00124DA5" w:rsidP="005C61E4">
            <w:pPr>
              <w:pStyle w:val="Heading2"/>
              <w:outlineLvl w:val="1"/>
            </w:pPr>
            <w:r w:rsidRPr="00014209">
              <w:t>Ask the questions you and your neighbors want answered</w:t>
            </w:r>
          </w:p>
          <w:p w14:paraId="7E31A6B2" w14:textId="77777777" w:rsidR="005C61E4" w:rsidRPr="00014209" w:rsidRDefault="006B6B13" w:rsidP="005C61E4">
            <w:pPr>
              <w:pStyle w:val="Heading2"/>
              <w:outlineLvl w:val="1"/>
            </w:pPr>
            <w:sdt>
              <w:sdtPr>
                <w:alias w:val="Dividing line graphic:"/>
                <w:tag w:val="Dividing line graphic:"/>
                <w:id w:val="1193575528"/>
                <w:placeholder>
                  <w:docPart w:val="1EAC0DA0988A41C5A1DBD6D7B218DA07"/>
                </w:placeholder>
                <w:temporary/>
                <w:showingPlcHdr/>
                <w15:appearance w15:val="hidden"/>
                <w:text/>
              </w:sdtPr>
              <w:sdtEndPr/>
              <w:sdtContent>
                <w:r w:rsidR="005C61E4" w:rsidRPr="00014209">
                  <w:t>────</w:t>
                </w:r>
              </w:sdtContent>
            </w:sdt>
          </w:p>
          <w:p w14:paraId="51D4EA02" w14:textId="01379502" w:rsidR="005C61E4" w:rsidRPr="00014209" w:rsidRDefault="00124DA5" w:rsidP="005C61E4">
            <w:pPr>
              <w:pStyle w:val="Heading2"/>
              <w:outlineLvl w:val="1"/>
              <w:rPr>
                <w:bCs w:val="0"/>
              </w:rPr>
            </w:pPr>
            <w:r w:rsidRPr="00014209">
              <w:t>The crime db is at http://datalb.longbeach.gov/datasets?q=crime</w:t>
            </w:r>
          </w:p>
          <w:p w14:paraId="70222591" w14:textId="77777777" w:rsidR="005C61E4" w:rsidRPr="00014209" w:rsidRDefault="006B6B13" w:rsidP="005C61E4">
            <w:pPr>
              <w:pStyle w:val="Heading2"/>
              <w:outlineLvl w:val="1"/>
            </w:pPr>
            <w:sdt>
              <w:sdtPr>
                <w:alias w:val="Dividing line graphic:"/>
                <w:tag w:val="Dividing line graphic:"/>
                <w:id w:val="-59171642"/>
                <w:placeholder>
                  <w:docPart w:val="713FD84E235B4BE09A4D68AC032F8DD5"/>
                </w:placeholder>
                <w:temporary/>
                <w:showingPlcHdr/>
                <w15:appearance w15:val="hidden"/>
                <w:text/>
              </w:sdtPr>
              <w:sdtEndPr/>
              <w:sdtContent>
                <w:r w:rsidR="005C61E4" w:rsidRPr="00014209">
                  <w:t>────</w:t>
                </w:r>
              </w:sdtContent>
            </w:sdt>
          </w:p>
          <w:p w14:paraId="10BEF7A6" w14:textId="77777777" w:rsidR="00925532" w:rsidRDefault="00124DA5" w:rsidP="00925532">
            <w:pPr>
              <w:pStyle w:val="Heading2"/>
              <w:spacing w:after="0"/>
              <w:outlineLvl w:val="1"/>
              <w:rPr>
                <w:bCs w:val="0"/>
              </w:rPr>
            </w:pPr>
            <w:r w:rsidRPr="00014209">
              <w:t xml:space="preserve">Thank you to </w:t>
            </w:r>
          </w:p>
          <w:p w14:paraId="69081985" w14:textId="76DCD407" w:rsidR="005C61E4" w:rsidRPr="00014209" w:rsidRDefault="00AA0214" w:rsidP="005C61E4">
            <w:pPr>
              <w:pStyle w:val="Heading2"/>
              <w:outlineLvl w:val="1"/>
            </w:pPr>
            <w:r w:rsidRPr="00014209">
              <w:t>7</w:t>
            </w:r>
            <w:r w:rsidR="00124DA5" w:rsidRPr="00014209">
              <w:t>th St. Church for hosting this key workshop</w:t>
            </w:r>
          </w:p>
          <w:p w14:paraId="5CDB5EA8" w14:textId="77777777" w:rsidR="002B4081" w:rsidRDefault="006B6B13" w:rsidP="002B4081">
            <w:pPr>
              <w:pStyle w:val="Heading2"/>
              <w:outlineLvl w:val="1"/>
            </w:pPr>
            <w:sdt>
              <w:sdtPr>
                <w:alias w:val="Dividing line graphic:"/>
                <w:tag w:val="Dividing line graphic:"/>
                <w:id w:val="1319850249"/>
                <w:placeholder>
                  <w:docPart w:val="5CDFDC8E40EB42EC9C21F21B44D87DA5"/>
                </w:placeholder>
                <w:temporary/>
                <w:showingPlcHdr/>
                <w15:appearance w15:val="hidden"/>
                <w:text/>
              </w:sdtPr>
              <w:sdtEndPr/>
              <w:sdtContent>
                <w:r w:rsidR="005C61E4" w:rsidRPr="00014209">
                  <w:t>────</w:t>
                </w:r>
              </w:sdtContent>
            </w:sdt>
            <w:r w:rsidR="002B4081" w:rsidRPr="002B4081">
              <w:rPr>
                <w:bCs w:val="0"/>
              </w:rPr>
              <w:t xml:space="preserve"> </w:t>
            </w:r>
          </w:p>
          <w:p w14:paraId="76C7E83E" w14:textId="66CB339D" w:rsidR="005C61E4" w:rsidRPr="00014209" w:rsidRDefault="002B4081" w:rsidP="005C61E4">
            <w:pPr>
              <w:pStyle w:val="Heading2"/>
              <w:outlineLvl w:val="1"/>
            </w:pPr>
            <w:r w:rsidRPr="002B4081">
              <w:t>Be in the Know</w:t>
            </w:r>
          </w:p>
          <w:p w14:paraId="3094F140" w14:textId="03F08A55" w:rsidR="005C61E4" w:rsidRPr="00014209" w:rsidRDefault="00066D18" w:rsidP="00014209">
            <w:pPr>
              <w:pStyle w:val="Heading3"/>
              <w:spacing w:after="0"/>
              <w:outlineLvl w:val="2"/>
              <w:rPr>
                <w:bCs w:val="0"/>
                <w:sz w:val="22"/>
                <w:szCs w:val="22"/>
              </w:rPr>
            </w:pPr>
            <w:r w:rsidRPr="00014209">
              <w:rPr>
                <w:sz w:val="22"/>
                <w:szCs w:val="22"/>
              </w:rPr>
              <w:t>Rose Park Neighborhood</w:t>
            </w:r>
          </w:p>
          <w:p w14:paraId="3DF7A144" w14:textId="36CB99CE" w:rsidR="00066D18" w:rsidRPr="00014209" w:rsidRDefault="00066D18" w:rsidP="00014209">
            <w:pPr>
              <w:pStyle w:val="Heading3"/>
              <w:spacing w:after="0"/>
              <w:outlineLvl w:val="2"/>
              <w:rPr>
                <w:sz w:val="22"/>
                <w:szCs w:val="22"/>
              </w:rPr>
            </w:pPr>
            <w:r w:rsidRPr="00014209">
              <w:rPr>
                <w:sz w:val="22"/>
                <w:szCs w:val="22"/>
              </w:rPr>
              <w:t>Association</w:t>
            </w:r>
          </w:p>
          <w:p w14:paraId="5CF7EB35" w14:textId="4AAB1C4B" w:rsidR="005C61E4" w:rsidRPr="00014209" w:rsidRDefault="006B6B13" w:rsidP="006B6B13">
            <w:pPr>
              <w:pStyle w:val="ContactInfo"/>
              <w:spacing w:after="0" w:line="312" w:lineRule="auto"/>
            </w:pPr>
            <w:sdt>
              <w:sdtPr>
                <w:alias w:val="Enter street address, city, st zip code:"/>
                <w:tag w:val="Enter street address, city, st zip code:"/>
                <w:id w:val="857003158"/>
                <w:placeholder>
                  <w:docPart w:val="BC37D7D473F040F49AB4635013CA5497"/>
                </w:placeholder>
                <w15:appearance w15:val="hidden"/>
                <w:text w:multiLine="1"/>
              </w:sdtPr>
              <w:sdtEndPr/>
              <w:sdtContent>
                <w:r w:rsidR="00014209">
                  <w:br/>
                </w:r>
                <w:r w:rsidR="00066D18" w:rsidRPr="00014209">
                  <w:t>info@rpna.org</w:t>
                </w:r>
              </w:sdtContent>
            </w:sdt>
          </w:p>
          <w:p w14:paraId="63FACB7C" w14:textId="1D6322E1" w:rsidR="005C61E4" w:rsidRPr="00014209" w:rsidRDefault="00066D18" w:rsidP="00AA4794">
            <w:pPr>
              <w:pStyle w:val="ContactInfo"/>
              <w:spacing w:line="312" w:lineRule="auto"/>
            </w:pPr>
            <w:r w:rsidRPr="00014209">
              <w:t>www.rpna.org</w:t>
            </w:r>
          </w:p>
          <w:p w14:paraId="275D36F4" w14:textId="659971AE" w:rsidR="005C61E4" w:rsidRPr="00014209" w:rsidRDefault="005C61E4" w:rsidP="00AA4794">
            <w:pPr>
              <w:pStyle w:val="ContactInfo"/>
              <w:spacing w:line="312" w:lineRule="auto"/>
            </w:pPr>
          </w:p>
        </w:tc>
      </w:tr>
    </w:tbl>
    <w:p w14:paraId="538337E0" w14:textId="77777777" w:rsidR="005C61E4" w:rsidRPr="00076F31" w:rsidRDefault="005C61E4" w:rsidP="00925532">
      <w:pPr>
        <w:pStyle w:val="NoSpacing"/>
      </w:pPr>
    </w:p>
    <w:sectPr w:rsidR="005C61E4" w:rsidRPr="00076F3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7686" w14:textId="77777777" w:rsidR="00066D18" w:rsidRDefault="00066D18" w:rsidP="005F5D5F">
      <w:pPr>
        <w:spacing w:after="0" w:line="240" w:lineRule="auto"/>
      </w:pPr>
      <w:r>
        <w:separator/>
      </w:r>
    </w:p>
  </w:endnote>
  <w:endnote w:type="continuationSeparator" w:id="0">
    <w:p w14:paraId="136EB79C" w14:textId="77777777" w:rsidR="00066D18" w:rsidRDefault="00066D18"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6A7AE" w14:textId="77777777" w:rsidR="00066D18" w:rsidRDefault="00066D18" w:rsidP="005F5D5F">
      <w:pPr>
        <w:spacing w:after="0" w:line="240" w:lineRule="auto"/>
      </w:pPr>
      <w:r>
        <w:separator/>
      </w:r>
    </w:p>
  </w:footnote>
  <w:footnote w:type="continuationSeparator" w:id="0">
    <w:p w14:paraId="0DD96022" w14:textId="77777777" w:rsidR="00066D18" w:rsidRDefault="00066D18"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18"/>
    <w:rsid w:val="00014209"/>
    <w:rsid w:val="000168C0"/>
    <w:rsid w:val="000427C6"/>
    <w:rsid w:val="00066D18"/>
    <w:rsid w:val="00076F31"/>
    <w:rsid w:val="000B4C91"/>
    <w:rsid w:val="00124DA5"/>
    <w:rsid w:val="00171CDD"/>
    <w:rsid w:val="00175521"/>
    <w:rsid w:val="00181FB9"/>
    <w:rsid w:val="00251739"/>
    <w:rsid w:val="00261A78"/>
    <w:rsid w:val="002B4081"/>
    <w:rsid w:val="003B6A17"/>
    <w:rsid w:val="00411532"/>
    <w:rsid w:val="005222EE"/>
    <w:rsid w:val="00541BB3"/>
    <w:rsid w:val="00544732"/>
    <w:rsid w:val="005C61E4"/>
    <w:rsid w:val="005F5D5F"/>
    <w:rsid w:val="00665EA1"/>
    <w:rsid w:val="006B6B13"/>
    <w:rsid w:val="006E5B0F"/>
    <w:rsid w:val="0079199F"/>
    <w:rsid w:val="007B018E"/>
    <w:rsid w:val="007B5354"/>
    <w:rsid w:val="0080458F"/>
    <w:rsid w:val="00837654"/>
    <w:rsid w:val="00880783"/>
    <w:rsid w:val="008B5772"/>
    <w:rsid w:val="008C031F"/>
    <w:rsid w:val="008C1756"/>
    <w:rsid w:val="008D17FF"/>
    <w:rsid w:val="008F6C52"/>
    <w:rsid w:val="009141C6"/>
    <w:rsid w:val="00925532"/>
    <w:rsid w:val="00A03450"/>
    <w:rsid w:val="00A97C88"/>
    <w:rsid w:val="00AA0214"/>
    <w:rsid w:val="00AA4794"/>
    <w:rsid w:val="00AB3050"/>
    <w:rsid w:val="00AB3068"/>
    <w:rsid w:val="00AB58F4"/>
    <w:rsid w:val="00AF32DC"/>
    <w:rsid w:val="00B46A60"/>
    <w:rsid w:val="00BC6ED1"/>
    <w:rsid w:val="00C57F20"/>
    <w:rsid w:val="00D16845"/>
    <w:rsid w:val="00D56FBE"/>
    <w:rsid w:val="00D751DD"/>
    <w:rsid w:val="00E3564F"/>
    <w:rsid w:val="00EC1838"/>
    <w:rsid w:val="00F2548A"/>
    <w:rsid w:val="00FA21D4"/>
    <w:rsid w:val="00FB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0FCC78"/>
  <w15:chartTrackingRefBased/>
  <w15:docId w15:val="{94B682C7-264C-4237-8433-A0E245C2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4B651C"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B11A57" w:themeFill="accent1" w:themeFillShade="BF"/>
    </w:rPr>
  </w:style>
  <w:style w:type="paragraph" w:customStyle="1" w:styleId="ContactInfo">
    <w:name w:val="Contact Info"/>
    <w:basedOn w:val="Normal"/>
    <w:uiPriority w:val="5"/>
    <w:qFormat/>
    <w:rsid w:val="00AA4794"/>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E03177"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E03177"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77123A"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7458AB"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B11A57"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751139"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751139"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semiHidden/>
    <w:unhideWhenUsed/>
    <w:rsid w:val="00A97C88"/>
    <w:rPr>
      <w:color w:val="125266"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B11A57"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IntenseQuoteChar">
    <w:name w:val="Intense Quote Char"/>
    <w:basedOn w:val="DefaultParagraphFont"/>
    <w:link w:val="IntenseQuote"/>
    <w:uiPriority w:val="30"/>
    <w:semiHidden/>
    <w:rsid w:val="00171CDD"/>
    <w:rPr>
      <w:i/>
      <w:iCs/>
      <w:color w:val="B11A57" w:themeColor="accent1" w:themeShade="BF"/>
    </w:rPr>
  </w:style>
  <w:style w:type="character" w:styleId="IntenseReference">
    <w:name w:val="Intense Reference"/>
    <w:basedOn w:val="DefaultParagraphFont"/>
    <w:uiPriority w:val="32"/>
    <w:semiHidden/>
    <w:unhideWhenUsed/>
    <w:qFormat/>
    <w:rsid w:val="00A97C88"/>
    <w:rPr>
      <w:b/>
      <w:bCs/>
      <w:caps w:val="0"/>
      <w:smallCaps/>
      <w:color w:val="77123A"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semiHidden/>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easonal%20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05DD810F3B4B409E3F174DF57BC892"/>
        <w:category>
          <w:name w:val="General"/>
          <w:gallery w:val="placeholder"/>
        </w:category>
        <w:types>
          <w:type w:val="bbPlcHdr"/>
        </w:types>
        <w:behaviors>
          <w:behavior w:val="content"/>
        </w:behaviors>
        <w:guid w:val="{1103DD36-DA67-46E5-8919-8A02B669C881}"/>
      </w:docPartPr>
      <w:docPartBody>
        <w:p w:rsidR="00B21AB2" w:rsidRDefault="00B21AB2">
          <w:pPr>
            <w:pStyle w:val="D505DD810F3B4B409E3F174DF57BC892"/>
          </w:pPr>
          <w:r w:rsidRPr="00AA4794">
            <w:t>────</w:t>
          </w:r>
        </w:p>
      </w:docPartBody>
    </w:docPart>
    <w:docPart>
      <w:docPartPr>
        <w:name w:val="1EAC0DA0988A41C5A1DBD6D7B218DA07"/>
        <w:category>
          <w:name w:val="General"/>
          <w:gallery w:val="placeholder"/>
        </w:category>
        <w:types>
          <w:type w:val="bbPlcHdr"/>
        </w:types>
        <w:behaviors>
          <w:behavior w:val="content"/>
        </w:behaviors>
        <w:guid w:val="{A7DB23F6-98E0-4AF6-BF7A-2539E1140F40}"/>
      </w:docPartPr>
      <w:docPartBody>
        <w:p w:rsidR="00B21AB2" w:rsidRDefault="00B21AB2">
          <w:pPr>
            <w:pStyle w:val="1EAC0DA0988A41C5A1DBD6D7B218DA07"/>
          </w:pPr>
          <w:r w:rsidRPr="00AA4794">
            <w:t>────</w:t>
          </w:r>
        </w:p>
      </w:docPartBody>
    </w:docPart>
    <w:docPart>
      <w:docPartPr>
        <w:name w:val="713FD84E235B4BE09A4D68AC032F8DD5"/>
        <w:category>
          <w:name w:val="General"/>
          <w:gallery w:val="placeholder"/>
        </w:category>
        <w:types>
          <w:type w:val="bbPlcHdr"/>
        </w:types>
        <w:behaviors>
          <w:behavior w:val="content"/>
        </w:behaviors>
        <w:guid w:val="{ECB2C1B7-076F-4F9E-BEBF-31B8C864BAF2}"/>
      </w:docPartPr>
      <w:docPartBody>
        <w:p w:rsidR="00B21AB2" w:rsidRDefault="00B21AB2">
          <w:pPr>
            <w:pStyle w:val="713FD84E235B4BE09A4D68AC032F8DD5"/>
          </w:pPr>
          <w:r w:rsidRPr="00AA4794">
            <w:t>────</w:t>
          </w:r>
        </w:p>
      </w:docPartBody>
    </w:docPart>
    <w:docPart>
      <w:docPartPr>
        <w:name w:val="5CDFDC8E40EB42EC9C21F21B44D87DA5"/>
        <w:category>
          <w:name w:val="General"/>
          <w:gallery w:val="placeholder"/>
        </w:category>
        <w:types>
          <w:type w:val="bbPlcHdr"/>
        </w:types>
        <w:behaviors>
          <w:behavior w:val="content"/>
        </w:behaviors>
        <w:guid w:val="{453ADA89-6472-4D0D-9C35-91BFD8B8C11C}"/>
      </w:docPartPr>
      <w:docPartBody>
        <w:p w:rsidR="00B21AB2" w:rsidRDefault="00B21AB2">
          <w:pPr>
            <w:pStyle w:val="5CDFDC8E40EB42EC9C21F21B44D87DA5"/>
          </w:pPr>
          <w:r w:rsidRPr="00AA4794">
            <w:t>────</w:t>
          </w:r>
        </w:p>
      </w:docPartBody>
    </w:docPart>
    <w:docPart>
      <w:docPartPr>
        <w:name w:val="BC37D7D473F040F49AB4635013CA5497"/>
        <w:category>
          <w:name w:val="General"/>
          <w:gallery w:val="placeholder"/>
        </w:category>
        <w:types>
          <w:type w:val="bbPlcHdr"/>
        </w:types>
        <w:behaviors>
          <w:behavior w:val="content"/>
        </w:behaviors>
        <w:guid w:val="{C87E7F80-034F-45C4-8775-750DD358791C}"/>
      </w:docPartPr>
      <w:docPartBody>
        <w:p w:rsidR="00B21AB2" w:rsidRDefault="00B21AB2">
          <w:pPr>
            <w:pStyle w:val="BC37D7D473F040F49AB4635013CA5497"/>
          </w:pPr>
          <w:r w:rsidRPr="00AA4794">
            <w:t>Street Address</w:t>
          </w:r>
          <w:r w:rsidRPr="00AA4794">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B2"/>
    <w:rsid w:val="00B2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384D1C3F884B7EBFC3EB0C992C20BF">
    <w:name w:val="58384D1C3F884B7EBFC3EB0C992C20BF"/>
  </w:style>
  <w:style w:type="paragraph" w:customStyle="1" w:styleId="CAC2FC02D7074BDE892E0A3F8F6606DC">
    <w:name w:val="CAC2FC02D7074BDE892E0A3F8F6606DC"/>
  </w:style>
  <w:style w:type="paragraph" w:customStyle="1" w:styleId="17B36F813A6844059A8F952D438FC6E8">
    <w:name w:val="17B36F813A6844059A8F952D438FC6E8"/>
  </w:style>
  <w:style w:type="paragraph" w:customStyle="1" w:styleId="9610FC15EC9A4E2490736C720E2607A4">
    <w:name w:val="9610FC15EC9A4E2490736C720E2607A4"/>
  </w:style>
  <w:style w:type="paragraph" w:customStyle="1" w:styleId="652006E53842457F9FDDB42301C38E50">
    <w:name w:val="652006E53842457F9FDDB42301C38E50"/>
  </w:style>
  <w:style w:type="paragraph" w:customStyle="1" w:styleId="D505DD810F3B4B409E3F174DF57BC892">
    <w:name w:val="D505DD810F3B4B409E3F174DF57BC892"/>
  </w:style>
  <w:style w:type="paragraph" w:customStyle="1" w:styleId="B218F506A91C4B8D8F2160203E235ADC">
    <w:name w:val="B218F506A91C4B8D8F2160203E235ADC"/>
  </w:style>
  <w:style w:type="paragraph" w:customStyle="1" w:styleId="1EAC0DA0988A41C5A1DBD6D7B218DA07">
    <w:name w:val="1EAC0DA0988A41C5A1DBD6D7B218DA07"/>
  </w:style>
  <w:style w:type="paragraph" w:customStyle="1" w:styleId="339D7C31A4074C7EB8DF13BD53576818">
    <w:name w:val="339D7C31A4074C7EB8DF13BD53576818"/>
  </w:style>
  <w:style w:type="paragraph" w:customStyle="1" w:styleId="713FD84E235B4BE09A4D68AC032F8DD5">
    <w:name w:val="713FD84E235B4BE09A4D68AC032F8DD5"/>
  </w:style>
  <w:style w:type="paragraph" w:customStyle="1" w:styleId="463A30AF72674115904424409C42B09B">
    <w:name w:val="463A30AF72674115904424409C42B09B"/>
  </w:style>
  <w:style w:type="paragraph" w:customStyle="1" w:styleId="5CDFDC8E40EB42EC9C21F21B44D87DA5">
    <w:name w:val="5CDFDC8E40EB42EC9C21F21B44D87DA5"/>
  </w:style>
  <w:style w:type="paragraph" w:customStyle="1" w:styleId="DD2E3A4EC8984CC2B14C54700549317F">
    <w:name w:val="DD2E3A4EC8984CC2B14C54700549317F"/>
  </w:style>
  <w:style w:type="paragraph" w:customStyle="1" w:styleId="74A08344E3C948E7B25D0D3678AC40AE">
    <w:name w:val="74A08344E3C948E7B25D0D3678AC40AE"/>
  </w:style>
  <w:style w:type="paragraph" w:customStyle="1" w:styleId="BC37D7D473F040F49AB4635013CA5497">
    <w:name w:val="BC37D7D473F040F49AB4635013CA5497"/>
  </w:style>
  <w:style w:type="paragraph" w:customStyle="1" w:styleId="BBBA2FE0370E4CA7A8EEACF872291B96">
    <w:name w:val="BBBA2FE0370E4CA7A8EEACF872291B96"/>
  </w:style>
  <w:style w:type="paragraph" w:customStyle="1" w:styleId="F59575088AE04BB5845FB2FF48943B39">
    <w:name w:val="F59575088AE04BB5845FB2FF48943B39"/>
  </w:style>
  <w:style w:type="paragraph" w:customStyle="1" w:styleId="F483681CDA5A4DDF9A35E6C6D9F5A934">
    <w:name w:val="F483681CDA5A4DDF9A35E6C6D9F5A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Template>
  <TotalTime>22</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dc:creator>
  <cp:keywords/>
  <dc:description/>
  <cp:lastModifiedBy>Gretchen Swanson</cp:lastModifiedBy>
  <cp:revision>7</cp:revision>
  <dcterms:created xsi:type="dcterms:W3CDTF">2018-04-20T20:52:00Z</dcterms:created>
  <dcterms:modified xsi:type="dcterms:W3CDTF">2018-04-24T19:03:00Z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